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5787D319" w:rsidR="00621361" w:rsidRDefault="00621361" w:rsidP="00056103">
      <w:pPr>
        <w:rPr>
          <w:b/>
        </w:rPr>
      </w:pPr>
    </w:p>
    <w:p w14:paraId="4B6164CB" w14:textId="77777777" w:rsidR="00F854F1" w:rsidRPr="00CE5DB1" w:rsidRDefault="00F854F1" w:rsidP="00F854F1">
      <w:pPr>
        <w:ind w:left="2832"/>
        <w:jc w:val="right"/>
        <w:rPr>
          <w:rFonts w:eastAsia="Calibri"/>
          <w:b/>
          <w:bCs/>
          <w:color w:val="000000"/>
          <w:sz w:val="24"/>
          <w:szCs w:val="24"/>
        </w:rPr>
      </w:pPr>
      <w:r w:rsidRPr="00CE5DB1">
        <w:rPr>
          <w:rFonts w:eastAsia="Calibri"/>
          <w:b/>
          <w:bCs/>
          <w:color w:val="000000"/>
          <w:sz w:val="24"/>
          <w:szCs w:val="24"/>
        </w:rPr>
        <w:t>Al Dirigente Scolastico I.I.S. “G. B. Vico Umberto I R. Gagliardi”</w:t>
      </w:r>
    </w:p>
    <w:p w14:paraId="7264A08D" w14:textId="1458237E" w:rsidR="00F854F1" w:rsidRDefault="00F854F1" w:rsidP="00F854F1">
      <w:pPr>
        <w:ind w:left="2835"/>
        <w:jc w:val="right"/>
        <w:rPr>
          <w:rFonts w:eastAsia="Calibri"/>
          <w:b/>
          <w:bCs/>
          <w:color w:val="000000"/>
          <w:sz w:val="24"/>
          <w:szCs w:val="24"/>
        </w:rPr>
      </w:pPr>
      <w:r w:rsidRPr="00CE5DB1">
        <w:rPr>
          <w:rFonts w:eastAsia="Calibri"/>
          <w:b/>
          <w:bCs/>
          <w:color w:val="000000"/>
          <w:sz w:val="24"/>
          <w:szCs w:val="24"/>
        </w:rPr>
        <w:t>Viale dei Platani n. 180 – 97100 RAGUSA (RG)</w:t>
      </w:r>
    </w:p>
    <w:p w14:paraId="1456625B" w14:textId="5107FEC5" w:rsidR="00F854F1" w:rsidRDefault="00F854F1" w:rsidP="00F854F1">
      <w:pPr>
        <w:ind w:left="2835"/>
        <w:jc w:val="right"/>
        <w:rPr>
          <w:rFonts w:eastAsia="Calibri"/>
          <w:b/>
          <w:bCs/>
          <w:color w:val="000000"/>
          <w:sz w:val="24"/>
          <w:szCs w:val="24"/>
        </w:rPr>
      </w:pPr>
    </w:p>
    <w:p w14:paraId="3AC5B0DF" w14:textId="77777777" w:rsidR="00F854F1" w:rsidRPr="00CE5DB1" w:rsidRDefault="00F854F1" w:rsidP="00F854F1">
      <w:pPr>
        <w:ind w:left="2835"/>
        <w:jc w:val="right"/>
        <w:rPr>
          <w:rFonts w:eastAsia="Calibri"/>
          <w:b/>
          <w:bCs/>
          <w:color w:val="000000"/>
          <w:sz w:val="24"/>
          <w:szCs w:val="24"/>
        </w:rPr>
      </w:pPr>
    </w:p>
    <w:p w14:paraId="19703524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 xml:space="preserve">Il/la sottoscritto/a_________________________________________________, docente a tempo indeterminato presso </w:t>
      </w:r>
    </w:p>
    <w:p w14:paraId="00B3598F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l’________________________________________________________________/ Esperto esterno,</w:t>
      </w:r>
    </w:p>
    <w:p w14:paraId="7B7F6E41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 xml:space="preserve">Comune di </w:t>
      </w:r>
      <w:proofErr w:type="spellStart"/>
      <w:r w:rsidRPr="00CE5DB1">
        <w:rPr>
          <w:rFonts w:eastAsia="Calibri"/>
          <w:color w:val="000000"/>
        </w:rPr>
        <w:t>nascita_____________________________Provincia</w:t>
      </w:r>
      <w:proofErr w:type="spellEnd"/>
      <w:r w:rsidRPr="00CE5DB1">
        <w:rPr>
          <w:rFonts w:eastAsia="Calibri"/>
          <w:color w:val="000000"/>
        </w:rPr>
        <w:t>_________</w:t>
      </w:r>
    </w:p>
    <w:p w14:paraId="62B5B35E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Data di nascita________________</w:t>
      </w:r>
    </w:p>
    <w:p w14:paraId="6FAEF6FC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Codice Fiscale______________________________________</w:t>
      </w:r>
    </w:p>
    <w:p w14:paraId="26461995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Indirizzo_______________________________________________Città__________________________________</w:t>
      </w:r>
    </w:p>
    <w:p w14:paraId="6A5042AA" w14:textId="77777777" w:rsidR="00F854F1" w:rsidRPr="00CE5DB1" w:rsidRDefault="00F854F1" w:rsidP="00F854F1">
      <w:pPr>
        <w:spacing w:line="480" w:lineRule="auto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indirizzo mail: ____________________________________________________________________</w:t>
      </w:r>
    </w:p>
    <w:p w14:paraId="241A7649" w14:textId="77777777" w:rsidR="00F854F1" w:rsidRPr="00CE5DB1" w:rsidRDefault="00F854F1" w:rsidP="00F854F1">
      <w:pPr>
        <w:spacing w:line="480" w:lineRule="auto"/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>telefono n. ___________________________________</w:t>
      </w:r>
    </w:p>
    <w:p w14:paraId="26389208" w14:textId="77777777" w:rsidR="00F854F1" w:rsidRPr="00CE5DB1" w:rsidRDefault="00F854F1" w:rsidP="00F854F1">
      <w:pPr>
        <w:spacing w:line="480" w:lineRule="auto"/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preso atto dell’avviso n. _______ </w:t>
      </w:r>
      <w:proofErr w:type="spellStart"/>
      <w:r w:rsidRPr="00CE5DB1">
        <w:rPr>
          <w:rFonts w:eastAsia="Calibri"/>
          <w:bCs/>
          <w:color w:val="000000"/>
        </w:rPr>
        <w:t>prot</w:t>
      </w:r>
      <w:proofErr w:type="spellEnd"/>
      <w:r w:rsidRPr="00CE5DB1">
        <w:rPr>
          <w:rFonts w:eastAsia="Calibri"/>
          <w:bCs/>
          <w:color w:val="000000"/>
        </w:rPr>
        <w:t>. del ___________</w:t>
      </w:r>
    </w:p>
    <w:p w14:paraId="634709A2" w14:textId="77777777" w:rsidR="00F854F1" w:rsidRPr="00CE5DB1" w:rsidRDefault="00F854F1" w:rsidP="00F854F1">
      <w:pPr>
        <w:spacing w:line="480" w:lineRule="auto"/>
        <w:jc w:val="center"/>
        <w:rPr>
          <w:rFonts w:eastAsia="Calibri"/>
          <w:b/>
          <w:bCs/>
          <w:i/>
          <w:color w:val="000000"/>
        </w:rPr>
      </w:pPr>
      <w:r w:rsidRPr="00CE5DB1">
        <w:rPr>
          <w:rFonts w:eastAsia="Calibri"/>
          <w:b/>
          <w:bCs/>
          <w:i/>
          <w:color w:val="000000"/>
        </w:rPr>
        <w:t>Dichiara</w:t>
      </w:r>
    </w:p>
    <w:p w14:paraId="374965B1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>a) di avere n.______ anni di anzianità di iscrizione all’albo degli psicologi o un anno di lavoro in ambito scolastico, documentato e retribuito, oppure formazione specifica acquisita presso istituzioni formative pubbliche o private accreditate, di durata non inferiore ad un anno o 500 ore;</w:t>
      </w:r>
    </w:p>
    <w:p w14:paraId="15CF08FA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b) di essere consapevole della impossibilità, per tutta la durata dell’incarico, da parte degli esperti  selezionati, di stabilire rapporti professionali di natura diversa rispetto a quelli oggetto del presente Protocollo con il personale scolastico e con gli studenti, e loro familiari, delle istituzioni scolastiche nelle quali prestano il supporto psicologico. </w:t>
      </w:r>
    </w:p>
    <w:p w14:paraId="429811D9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c) di essere in possesso dei titoli specifici ed attinenti al profilo professionale richiesto; </w:t>
      </w:r>
    </w:p>
    <w:p w14:paraId="5EF1800E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d) di essere cittadino italiano o di stato membro dell’Unione Europea; </w:t>
      </w:r>
    </w:p>
    <w:p w14:paraId="71CA8B33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e) di godere dei diritti civili e politici; </w:t>
      </w:r>
    </w:p>
    <w:p w14:paraId="024B15DF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f) di non essere stato destituito o dispensato dall’impiego presso una pubblica amministrazione ovvero non essere stato dichiarato decaduto da un impiego statale ai sensi dell’art. 127 comma 1 </w:t>
      </w:r>
      <w:proofErr w:type="spellStart"/>
      <w:r w:rsidRPr="00CE5DB1">
        <w:rPr>
          <w:rFonts w:eastAsia="Calibri"/>
          <w:bCs/>
          <w:color w:val="000000"/>
        </w:rPr>
        <w:t>lett</w:t>
      </w:r>
      <w:proofErr w:type="spellEnd"/>
      <w:r w:rsidRPr="00CE5DB1">
        <w:rPr>
          <w:rFonts w:eastAsia="Calibri"/>
          <w:bCs/>
          <w:color w:val="000000"/>
        </w:rPr>
        <w:t xml:space="preserve">. d) del T.U. delle disposizioni concernenti lo statuto degli impiegati civili dello Stato approvato con D.P.R. n.3/57 e successive modificazioni e integrazioni; </w:t>
      </w:r>
    </w:p>
    <w:p w14:paraId="1592C6AF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 xml:space="preserve">g) di non avere procedimenti e/o condanne penali in corso, per i quali non sia possibile procedere alla nomina; </w:t>
      </w:r>
    </w:p>
    <w:p w14:paraId="3ADCE3AB" w14:textId="77777777" w:rsidR="00F854F1" w:rsidRPr="00CE5DB1" w:rsidRDefault="00F854F1" w:rsidP="00F854F1">
      <w:pPr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>h) di non essere stato interdetto o sottoposto a misure che escludano, secondo le leggi vigenti, dalla nomina agli impieghi pubblici</w:t>
      </w:r>
    </w:p>
    <w:p w14:paraId="4716FB86" w14:textId="77777777" w:rsidR="00F854F1" w:rsidRPr="00CE5DB1" w:rsidRDefault="00F854F1" w:rsidP="00F854F1">
      <w:pPr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ai sensi e per gli effetti del D.P.R. 445/2000, così come modificato dall’articolo 15 della Legge 16 gennaio 2003 numero 3, quanto segue:</w:t>
      </w:r>
    </w:p>
    <w:p w14:paraId="57BC2CCE" w14:textId="77777777" w:rsidR="00F854F1" w:rsidRPr="00CE5DB1" w:rsidRDefault="00F854F1" w:rsidP="00F854F1">
      <w:pPr>
        <w:numPr>
          <w:ilvl w:val="0"/>
          <w:numId w:val="13"/>
        </w:numPr>
        <w:spacing w:line="480" w:lineRule="auto"/>
        <w:ind w:left="540" w:hanging="540"/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 xml:space="preserve">di essere a conoscenza di quanto analiticamente riportato nell’avviso di reclutamento </w:t>
      </w:r>
      <w:r w:rsidRPr="00CE5DB1">
        <w:rPr>
          <w:rFonts w:eastAsia="Calibri"/>
          <w:bCs/>
          <w:color w:val="000000"/>
        </w:rPr>
        <w:t xml:space="preserve">numero _________ </w:t>
      </w:r>
      <w:proofErr w:type="spellStart"/>
      <w:r w:rsidRPr="00CE5DB1">
        <w:rPr>
          <w:rFonts w:eastAsia="Calibri"/>
          <w:bCs/>
          <w:color w:val="000000"/>
        </w:rPr>
        <w:t>prot</w:t>
      </w:r>
      <w:proofErr w:type="spellEnd"/>
      <w:r w:rsidRPr="00CE5DB1">
        <w:rPr>
          <w:rFonts w:eastAsia="Calibri"/>
          <w:bCs/>
          <w:color w:val="000000"/>
        </w:rPr>
        <w:t>. del ______________;</w:t>
      </w:r>
    </w:p>
    <w:p w14:paraId="690FAE9B" w14:textId="77777777" w:rsidR="00F854F1" w:rsidRPr="00CE5DB1" w:rsidRDefault="00F854F1" w:rsidP="00F854F1">
      <w:pPr>
        <w:numPr>
          <w:ilvl w:val="0"/>
          <w:numId w:val="13"/>
        </w:numPr>
        <w:spacing w:line="480" w:lineRule="auto"/>
        <w:ind w:left="540" w:hanging="540"/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>di essere in possesso del seguente titolo di studio: _______________ __________________ conseguito/a presso ________________________________ nell’anno accademico ________ con la votazione di ______________________;</w:t>
      </w:r>
    </w:p>
    <w:p w14:paraId="19AA4CFF" w14:textId="77777777" w:rsidR="00F854F1" w:rsidRPr="00CE5DB1" w:rsidRDefault="00F854F1" w:rsidP="00F854F1">
      <w:pPr>
        <w:jc w:val="center"/>
        <w:rPr>
          <w:rFonts w:eastAsia="Calibri"/>
          <w:b/>
          <w:bCs/>
          <w:i/>
          <w:iCs/>
          <w:color w:val="000000"/>
        </w:rPr>
      </w:pPr>
      <w:r w:rsidRPr="00CE5DB1">
        <w:rPr>
          <w:rFonts w:eastAsia="Calibri"/>
          <w:b/>
          <w:bCs/>
          <w:i/>
          <w:iCs/>
          <w:color w:val="000000"/>
        </w:rPr>
        <w:t>Chiede</w:t>
      </w:r>
    </w:p>
    <w:p w14:paraId="3558A090" w14:textId="77777777" w:rsidR="00F854F1" w:rsidRPr="00CE5DB1" w:rsidRDefault="00F854F1" w:rsidP="00F854F1">
      <w:pPr>
        <w:jc w:val="both"/>
        <w:rPr>
          <w:rFonts w:eastAsia="Calibri"/>
          <w:b/>
          <w:bCs/>
          <w:i/>
          <w:iCs/>
          <w:color w:val="000000"/>
        </w:rPr>
      </w:pPr>
      <w:r w:rsidRPr="00CE5DB1">
        <w:rPr>
          <w:rFonts w:eastAsia="Calibri"/>
          <w:b/>
          <w:bCs/>
          <w:i/>
          <w:iCs/>
          <w:color w:val="000000"/>
        </w:rPr>
        <w:t>Di essere ammesso a partecipare alla selezione di:</w:t>
      </w:r>
    </w:p>
    <w:p w14:paraId="24148A8F" w14:textId="77777777" w:rsidR="00F854F1" w:rsidRPr="00CE5DB1" w:rsidRDefault="00F854F1" w:rsidP="00F854F1">
      <w:pPr>
        <w:numPr>
          <w:ilvl w:val="0"/>
          <w:numId w:val="15"/>
        </w:numPr>
        <w:spacing w:after="200" w:line="276" w:lineRule="auto"/>
        <w:jc w:val="both"/>
        <w:rPr>
          <w:b/>
          <w:bCs/>
          <w:i/>
          <w:iCs/>
        </w:rPr>
      </w:pPr>
      <w:r w:rsidRPr="00CE5DB1">
        <w:rPr>
          <w:b/>
          <w:bCs/>
          <w:i/>
          <w:iCs/>
        </w:rPr>
        <w:t xml:space="preserve">N. 4 Esperti  nei percorsi di </w:t>
      </w:r>
      <w:proofErr w:type="spellStart"/>
      <w:r w:rsidRPr="00CE5DB1">
        <w:rPr>
          <w:b/>
          <w:bCs/>
          <w:i/>
          <w:iCs/>
        </w:rPr>
        <w:t>Mentoring</w:t>
      </w:r>
      <w:proofErr w:type="spellEnd"/>
      <w:r w:rsidRPr="00CE5DB1">
        <w:rPr>
          <w:b/>
          <w:bCs/>
          <w:i/>
          <w:iCs/>
        </w:rPr>
        <w:t xml:space="preserve"> e orientamento</w:t>
      </w:r>
    </w:p>
    <w:p w14:paraId="4314460C" w14:textId="77777777" w:rsidR="00F854F1" w:rsidRPr="00CE5DB1" w:rsidRDefault="00F854F1" w:rsidP="00F854F1">
      <w:pPr>
        <w:jc w:val="both"/>
        <w:rPr>
          <w:rFonts w:eastAsia="Calibri"/>
          <w:color w:val="000000"/>
        </w:rPr>
      </w:pPr>
      <w:r w:rsidRPr="00CE5DB1">
        <w:rPr>
          <w:rFonts w:eastAsia="Calibri"/>
          <w:color w:val="000000"/>
        </w:rPr>
        <w:t>Pertanto, consapevole</w:t>
      </w:r>
      <w:r w:rsidRPr="00CE5DB1">
        <w:rPr>
          <w:rFonts w:eastAsia="Calibri"/>
          <w:b/>
          <w:color w:val="000000"/>
        </w:rPr>
        <w:t xml:space="preserve"> </w:t>
      </w:r>
      <w:r w:rsidRPr="00CE5DB1">
        <w:rPr>
          <w:rFonts w:eastAsia="Calibri"/>
          <w:color w:val="000000"/>
        </w:rPr>
        <w:t>delle responsabilità penali</w:t>
      </w:r>
      <w:r w:rsidRPr="00CE5DB1">
        <w:rPr>
          <w:rFonts w:eastAsia="Calibri"/>
          <w:b/>
          <w:color w:val="000000"/>
        </w:rPr>
        <w:t xml:space="preserve"> </w:t>
      </w:r>
      <w:r w:rsidRPr="00CE5DB1">
        <w:rPr>
          <w:rFonts w:eastAsia="Calibri"/>
          <w:color w:val="000000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responsabilità,</w:t>
      </w:r>
    </w:p>
    <w:p w14:paraId="7BD019BD" w14:textId="77777777" w:rsidR="00F854F1" w:rsidRPr="00CE5DB1" w:rsidRDefault="00F854F1" w:rsidP="00F854F1">
      <w:pPr>
        <w:spacing w:after="120"/>
        <w:jc w:val="both"/>
        <w:rPr>
          <w:rFonts w:eastAsia="Calibri"/>
          <w:color w:val="000000"/>
        </w:rPr>
      </w:pPr>
      <w:proofErr w:type="spellStart"/>
      <w:r w:rsidRPr="00CE5DB1">
        <w:rPr>
          <w:rFonts w:eastAsia="Calibri"/>
          <w:color w:val="000000"/>
        </w:rPr>
        <w:lastRenderedPageBreak/>
        <w:t>L</w:t>
      </w:r>
      <w:proofErr w:type="spellEnd"/>
      <w:r w:rsidRPr="00CE5DB1">
        <w:rPr>
          <w:rFonts w:eastAsia="Calibri"/>
          <w:color w:val="000000"/>
        </w:rPr>
        <w:t xml:space="preserve">_ scrivente dichiara di essere a conoscenza che l’eventuale corrispettivo da corrispondere in dipendenza di assegnazione di incarico, è comprensivo degli adempimenti connessi all’invio, per via telematica, dei dati fisici e non per il tramite del software “Piattaforma Futura”, per documentare in itinere le azioni svolte. </w:t>
      </w:r>
    </w:p>
    <w:p w14:paraId="797870A0" w14:textId="77777777" w:rsidR="00F854F1" w:rsidRPr="00CE5DB1" w:rsidRDefault="00F854F1" w:rsidP="00F854F1">
      <w:pPr>
        <w:spacing w:after="120"/>
        <w:rPr>
          <w:b/>
        </w:rPr>
      </w:pPr>
      <w:r w:rsidRPr="00CE5DB1">
        <w:t>Si dichiara pertanto disponibile alla acquisizione della username e password relative all’adempimento di cui al precedente comma.</w:t>
      </w:r>
    </w:p>
    <w:p w14:paraId="1C85ABD4" w14:textId="77777777" w:rsidR="00F854F1" w:rsidRPr="00CE5DB1" w:rsidRDefault="00F854F1" w:rsidP="00F854F1">
      <w:pPr>
        <w:spacing w:after="120"/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i/>
          <w:iCs/>
          <w:color w:val="000000"/>
        </w:rPr>
        <w:t xml:space="preserve">_ </w:t>
      </w:r>
      <w:r w:rsidRPr="00CE5DB1">
        <w:rPr>
          <w:rFonts w:eastAsia="Calibri"/>
          <w:bCs/>
          <w:color w:val="000000"/>
        </w:rPr>
        <w:t>l</w:t>
      </w:r>
      <w:r w:rsidRPr="00CE5DB1">
        <w:rPr>
          <w:rFonts w:eastAsia="Calibri"/>
          <w:bCs/>
          <w:i/>
          <w:iCs/>
          <w:color w:val="000000"/>
        </w:rPr>
        <w:t xml:space="preserve"> _ </w:t>
      </w:r>
      <w:proofErr w:type="spellStart"/>
      <w:r w:rsidRPr="00CE5DB1">
        <w:rPr>
          <w:rFonts w:eastAsia="Calibri"/>
          <w:bCs/>
          <w:color w:val="000000"/>
        </w:rPr>
        <w:t>sottoscritt</w:t>
      </w:r>
      <w:proofErr w:type="spellEnd"/>
      <w:r w:rsidRPr="00CE5DB1">
        <w:rPr>
          <w:rFonts w:eastAsia="Calibri"/>
          <w:bCs/>
          <w:color w:val="000000"/>
        </w:rPr>
        <w:t xml:space="preserve">_, pertanto, esprime il consenso, previsto dal  Decreto Legislativo sulla Privacy numero 101 del 10/8/2018, al trattamento dei dati esclusivamente per i fini previsti dalla presente istanza, nonché ai fini statistici e per eventuali azioni di monitoraggio e follow-up  </w:t>
      </w:r>
      <w:r w:rsidRPr="00CE5DB1">
        <w:rPr>
          <w:rFonts w:eastAsia="Calibri"/>
          <w:color w:val="000000"/>
        </w:rPr>
        <w:t>in ossequio ai principi di pertinenza e della non eccedenza</w:t>
      </w:r>
      <w:r w:rsidRPr="00CE5DB1">
        <w:rPr>
          <w:rFonts w:eastAsia="Calibri"/>
          <w:bCs/>
          <w:color w:val="000000"/>
        </w:rPr>
        <w:t xml:space="preserve">. </w:t>
      </w:r>
    </w:p>
    <w:p w14:paraId="4F1DA7AD" w14:textId="77777777" w:rsidR="00F854F1" w:rsidRPr="00CE5DB1" w:rsidRDefault="00F854F1" w:rsidP="00F854F1">
      <w:pPr>
        <w:spacing w:after="120"/>
        <w:jc w:val="both"/>
        <w:rPr>
          <w:rFonts w:eastAsia="Calibri"/>
          <w:bCs/>
          <w:color w:val="000000"/>
        </w:rPr>
      </w:pPr>
      <w:r w:rsidRPr="00CE5DB1">
        <w:rPr>
          <w:rFonts w:eastAsia="Calibri"/>
          <w:bCs/>
          <w:color w:val="000000"/>
        </w:rPr>
        <w:t>Dichiara inoltre di avere ricevuto le informazioni relative al trattamento dei dati personali di cui al GDPR 679/2016.</w:t>
      </w:r>
    </w:p>
    <w:p w14:paraId="3FB67283" w14:textId="77777777" w:rsidR="00F854F1" w:rsidRPr="00CE5DB1" w:rsidRDefault="00F854F1" w:rsidP="00F854F1">
      <w:pPr>
        <w:spacing w:after="120"/>
        <w:jc w:val="both"/>
        <w:rPr>
          <w:rFonts w:eastAsia="Calibri"/>
          <w:b/>
          <w:bCs/>
          <w:color w:val="000000"/>
        </w:rPr>
      </w:pPr>
    </w:p>
    <w:p w14:paraId="5553DD30" w14:textId="77777777" w:rsidR="00F854F1" w:rsidRPr="00CE5DB1" w:rsidRDefault="00F854F1" w:rsidP="00F854F1">
      <w:pPr>
        <w:rPr>
          <w:rFonts w:eastAsia="Calibri"/>
          <w:b/>
          <w:bCs/>
          <w:color w:val="000000"/>
        </w:rPr>
      </w:pPr>
      <w:r w:rsidRPr="00CE5DB1">
        <w:rPr>
          <w:rFonts w:eastAsia="Calibri"/>
          <w:b/>
          <w:bCs/>
          <w:color w:val="000000"/>
        </w:rPr>
        <w:t xml:space="preserve">Allega: </w:t>
      </w:r>
    </w:p>
    <w:p w14:paraId="0D594CDD" w14:textId="77777777" w:rsidR="00F854F1" w:rsidRPr="00CE5DB1" w:rsidRDefault="00F854F1" w:rsidP="00F854F1">
      <w:pPr>
        <w:numPr>
          <w:ilvl w:val="0"/>
          <w:numId w:val="14"/>
        </w:numPr>
        <w:contextualSpacing/>
        <w:rPr>
          <w:b/>
          <w:bCs/>
        </w:rPr>
      </w:pPr>
      <w:r w:rsidRPr="00CE5DB1">
        <w:rPr>
          <w:b/>
          <w:bCs/>
        </w:rPr>
        <w:t>Tabella di valutazione dei titoli compilata in tutte le sue parti</w:t>
      </w:r>
    </w:p>
    <w:p w14:paraId="35E66645" w14:textId="77777777" w:rsidR="00F854F1" w:rsidRPr="00CE5DB1" w:rsidRDefault="00F854F1" w:rsidP="00F854F1">
      <w:pPr>
        <w:numPr>
          <w:ilvl w:val="0"/>
          <w:numId w:val="14"/>
        </w:numPr>
        <w:contextualSpacing/>
        <w:rPr>
          <w:b/>
          <w:bCs/>
        </w:rPr>
      </w:pPr>
      <w:r w:rsidRPr="00CE5DB1">
        <w:rPr>
          <w:b/>
          <w:bCs/>
        </w:rPr>
        <w:t xml:space="preserve">Curriculum Vitae in formato EUROPASS nel quale siano </w:t>
      </w:r>
      <w:r w:rsidRPr="00CE5DB1">
        <w:rPr>
          <w:b/>
          <w:bCs/>
          <w:u w:val="single"/>
        </w:rPr>
        <w:t>evidenziati</w:t>
      </w:r>
      <w:r w:rsidRPr="00CE5DB1">
        <w:rPr>
          <w:b/>
          <w:bCs/>
        </w:rPr>
        <w:t xml:space="preserve"> i titoli, le esperienze lavorative e la formazione e aggiornamento valutabili. </w:t>
      </w:r>
    </w:p>
    <w:p w14:paraId="62EE3071" w14:textId="77777777" w:rsidR="00F854F1" w:rsidRPr="00CE5DB1" w:rsidRDefault="00F854F1" w:rsidP="00F854F1">
      <w:pPr>
        <w:numPr>
          <w:ilvl w:val="0"/>
          <w:numId w:val="14"/>
        </w:numPr>
        <w:contextualSpacing/>
        <w:rPr>
          <w:b/>
          <w:bCs/>
        </w:rPr>
      </w:pPr>
      <w:r w:rsidRPr="00CE5DB1">
        <w:rPr>
          <w:b/>
          <w:bCs/>
        </w:rPr>
        <w:t>Copia di documento di identità valido</w:t>
      </w:r>
    </w:p>
    <w:p w14:paraId="66C554E9" w14:textId="77777777" w:rsidR="00F854F1" w:rsidRPr="00CE5DB1" w:rsidRDefault="00F854F1" w:rsidP="00F854F1">
      <w:pPr>
        <w:keepNext/>
        <w:outlineLvl w:val="2"/>
        <w:rPr>
          <w:b/>
        </w:rPr>
      </w:pPr>
    </w:p>
    <w:p w14:paraId="3B576422" w14:textId="77777777" w:rsidR="00F854F1" w:rsidRPr="00CE5DB1" w:rsidRDefault="00F854F1" w:rsidP="00F854F1">
      <w:pPr>
        <w:keepNext/>
        <w:outlineLvl w:val="2"/>
        <w:rPr>
          <w:b/>
          <w:bCs/>
        </w:rPr>
      </w:pPr>
      <w:r w:rsidRPr="00CE5DB1">
        <w:rPr>
          <w:b/>
        </w:rPr>
        <w:t>Ragusa, ___________________</w:t>
      </w:r>
    </w:p>
    <w:p w14:paraId="22A93F00" w14:textId="77777777" w:rsidR="00F854F1" w:rsidRPr="00CE5DB1" w:rsidRDefault="00F854F1" w:rsidP="00F854F1">
      <w:pPr>
        <w:ind w:left="360"/>
        <w:rPr>
          <w:rFonts w:eastAsia="Calibri"/>
          <w:b/>
          <w:bCs/>
          <w:color w:val="000000"/>
        </w:rPr>
      </w:pPr>
      <w:r w:rsidRPr="00CE5DB1">
        <w:rPr>
          <w:rFonts w:eastAsia="Calibri"/>
          <w:b/>
          <w:bCs/>
          <w:color w:val="000000"/>
        </w:rPr>
        <w:t> </w:t>
      </w:r>
    </w:p>
    <w:p w14:paraId="51E2A3E3" w14:textId="77777777" w:rsidR="00F854F1" w:rsidRDefault="00F854F1" w:rsidP="00F854F1"/>
    <w:p w14:paraId="7EB620D7" w14:textId="77777777" w:rsidR="00F854F1" w:rsidRDefault="00F854F1" w:rsidP="00F854F1"/>
    <w:p w14:paraId="2C16CF18" w14:textId="77777777" w:rsidR="00F854F1" w:rsidRDefault="00F854F1" w:rsidP="00F854F1"/>
    <w:p w14:paraId="02139048" w14:textId="5CB70B71" w:rsidR="00F854F1" w:rsidRDefault="00F854F1" w:rsidP="00F854F1"/>
    <w:p w14:paraId="753EE8EE" w14:textId="5FEE855D" w:rsidR="00F854F1" w:rsidRDefault="00F854F1" w:rsidP="00F854F1"/>
    <w:p w14:paraId="5C7F1CCC" w14:textId="42EAAF6B" w:rsidR="00F854F1" w:rsidRDefault="00F854F1" w:rsidP="00F854F1"/>
    <w:p w14:paraId="4058665A" w14:textId="0BF50D51" w:rsidR="00F854F1" w:rsidRDefault="00F854F1" w:rsidP="00F854F1"/>
    <w:p w14:paraId="530C8603" w14:textId="2724D4E8" w:rsidR="00F854F1" w:rsidRDefault="00F854F1" w:rsidP="00F854F1"/>
    <w:p w14:paraId="4B088366" w14:textId="4BA976E4" w:rsidR="00F854F1" w:rsidRDefault="00F854F1" w:rsidP="00F854F1"/>
    <w:p w14:paraId="3F42F733" w14:textId="52D43BB8" w:rsidR="00F854F1" w:rsidRDefault="00F854F1" w:rsidP="00F854F1"/>
    <w:p w14:paraId="3303D491" w14:textId="3DBB0811" w:rsidR="00F854F1" w:rsidRDefault="00F854F1" w:rsidP="00F854F1"/>
    <w:p w14:paraId="4B314EB0" w14:textId="772E9E22" w:rsidR="00F854F1" w:rsidRDefault="00F854F1" w:rsidP="00F854F1"/>
    <w:p w14:paraId="527570B1" w14:textId="655D0092" w:rsidR="00F854F1" w:rsidRDefault="00F854F1" w:rsidP="00F854F1"/>
    <w:p w14:paraId="3BEBBD6D" w14:textId="73CA54C6" w:rsidR="00F854F1" w:rsidRDefault="00F854F1" w:rsidP="00F854F1"/>
    <w:p w14:paraId="34233647" w14:textId="3FBA5072" w:rsidR="00F854F1" w:rsidRDefault="00F854F1" w:rsidP="00F854F1"/>
    <w:p w14:paraId="69ACFE20" w14:textId="37B1D044" w:rsidR="00F854F1" w:rsidRDefault="00F854F1" w:rsidP="00F854F1"/>
    <w:p w14:paraId="3B8F86D6" w14:textId="2F6CB3F9" w:rsidR="00F854F1" w:rsidRDefault="00F854F1" w:rsidP="00F854F1"/>
    <w:p w14:paraId="784120CF" w14:textId="2653B91A" w:rsidR="00F854F1" w:rsidRDefault="00F854F1" w:rsidP="00F854F1"/>
    <w:p w14:paraId="74F0D590" w14:textId="61AE797A" w:rsidR="00F854F1" w:rsidRDefault="00F854F1" w:rsidP="00F854F1"/>
    <w:p w14:paraId="7D771B21" w14:textId="5B2F4565" w:rsidR="00F854F1" w:rsidRDefault="00F854F1" w:rsidP="00F854F1"/>
    <w:p w14:paraId="3F861087" w14:textId="67CBA319" w:rsidR="00F854F1" w:rsidRDefault="00F854F1" w:rsidP="00F854F1"/>
    <w:p w14:paraId="0A3CD804" w14:textId="472CA5A3" w:rsidR="00F854F1" w:rsidRDefault="00F854F1" w:rsidP="00F854F1"/>
    <w:p w14:paraId="16DB3CDA" w14:textId="5933F8FD" w:rsidR="00F854F1" w:rsidRDefault="00F854F1" w:rsidP="00F854F1"/>
    <w:p w14:paraId="39E3F021" w14:textId="5604F318" w:rsidR="00F854F1" w:rsidRDefault="00F854F1" w:rsidP="00F854F1"/>
    <w:p w14:paraId="16EEC28D" w14:textId="56A76D52" w:rsidR="00F854F1" w:rsidRDefault="00F854F1" w:rsidP="00F854F1"/>
    <w:p w14:paraId="7019C6AA" w14:textId="7BCC3536" w:rsidR="00F854F1" w:rsidRDefault="00F854F1" w:rsidP="00F854F1"/>
    <w:p w14:paraId="642241BD" w14:textId="72A92AC0" w:rsidR="00F854F1" w:rsidRDefault="00F854F1" w:rsidP="00F854F1"/>
    <w:p w14:paraId="5EDA0507" w14:textId="781CEB5B" w:rsidR="00F854F1" w:rsidRDefault="00F854F1" w:rsidP="00F854F1"/>
    <w:p w14:paraId="087E09C2" w14:textId="25B36D82" w:rsidR="00F854F1" w:rsidRDefault="00F854F1" w:rsidP="00F854F1"/>
    <w:p w14:paraId="6F7CD6D6" w14:textId="6FCA0F99" w:rsidR="00F854F1" w:rsidRDefault="00F854F1" w:rsidP="00F854F1"/>
    <w:p w14:paraId="35C54AE8" w14:textId="3B12C057" w:rsidR="00F854F1" w:rsidRDefault="00F854F1" w:rsidP="00F854F1"/>
    <w:p w14:paraId="59699A9A" w14:textId="05D4933F" w:rsidR="00F854F1" w:rsidRDefault="00F854F1" w:rsidP="00F854F1"/>
    <w:p w14:paraId="472183DF" w14:textId="0882C9E8" w:rsidR="00F854F1" w:rsidRDefault="00F854F1" w:rsidP="00F854F1"/>
    <w:p w14:paraId="1C887AA9" w14:textId="71F4E4DA" w:rsidR="00F854F1" w:rsidRDefault="00F854F1" w:rsidP="00F854F1"/>
    <w:p w14:paraId="5AFC7941" w14:textId="05366003" w:rsidR="00F854F1" w:rsidRDefault="00F854F1" w:rsidP="00F854F1"/>
    <w:p w14:paraId="120E1913" w14:textId="77777777" w:rsidR="00F854F1" w:rsidRDefault="00F854F1" w:rsidP="00F854F1"/>
    <w:p w14:paraId="4392D55A" w14:textId="77777777" w:rsidR="00F854F1" w:rsidRDefault="00F854F1" w:rsidP="00F854F1"/>
    <w:p w14:paraId="730FA434" w14:textId="77777777" w:rsidR="00F854F1" w:rsidRDefault="00F854F1" w:rsidP="00F854F1"/>
    <w:p w14:paraId="179FEB9C" w14:textId="223F3AA4" w:rsidR="000375C7" w:rsidRDefault="000375C7" w:rsidP="00F854F1"/>
    <w:p w14:paraId="6EB96E55" w14:textId="39F436DB" w:rsidR="000375C7" w:rsidRDefault="000375C7" w:rsidP="00F854F1"/>
    <w:p w14:paraId="68E92FFF" w14:textId="77777777" w:rsidR="000375C7" w:rsidRDefault="000375C7" w:rsidP="00F854F1"/>
    <w:tbl>
      <w:tblPr>
        <w:tblStyle w:val="Grigliatabella"/>
        <w:tblW w:w="10113" w:type="dxa"/>
        <w:jc w:val="center"/>
        <w:tblLook w:val="04A0" w:firstRow="1" w:lastRow="0" w:firstColumn="1" w:lastColumn="0" w:noHBand="0" w:noVBand="1"/>
      </w:tblPr>
      <w:tblGrid>
        <w:gridCol w:w="4606"/>
        <w:gridCol w:w="1391"/>
        <w:gridCol w:w="1458"/>
        <w:gridCol w:w="1329"/>
        <w:gridCol w:w="1329"/>
      </w:tblGrid>
      <w:tr w:rsidR="00F854F1" w:rsidRPr="00CE5DB1" w14:paraId="21FB6723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2552CF7D" w14:textId="77777777" w:rsidR="00F854F1" w:rsidRPr="009F00DF" w:rsidRDefault="00F854F1" w:rsidP="00EA2AC5">
            <w:pPr>
              <w:jc w:val="both"/>
            </w:pPr>
            <w:r>
              <w:t>TITOLI FORMATIVI E SCIENTIFICI</w:t>
            </w:r>
          </w:p>
        </w:tc>
        <w:tc>
          <w:tcPr>
            <w:tcW w:w="1391" w:type="dxa"/>
            <w:vAlign w:val="center"/>
          </w:tcPr>
          <w:p w14:paraId="74EEA388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PUNTEGGIO MASSIMO</w:t>
            </w:r>
          </w:p>
        </w:tc>
        <w:tc>
          <w:tcPr>
            <w:tcW w:w="1458" w:type="dxa"/>
            <w:vAlign w:val="center"/>
          </w:tcPr>
          <w:p w14:paraId="0204904C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CRITERI DI ATTRIBUZIONE DEL PUNTEGGIO</w:t>
            </w:r>
          </w:p>
        </w:tc>
        <w:tc>
          <w:tcPr>
            <w:tcW w:w="1329" w:type="dxa"/>
          </w:tcPr>
          <w:p w14:paraId="042058B4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 compilare a cura del candidato</w:t>
            </w:r>
          </w:p>
        </w:tc>
        <w:tc>
          <w:tcPr>
            <w:tcW w:w="1329" w:type="dxa"/>
          </w:tcPr>
          <w:p w14:paraId="67F7A17F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 compilare a cura della Commissione</w:t>
            </w:r>
          </w:p>
        </w:tc>
      </w:tr>
      <w:tr w:rsidR="00F854F1" w:rsidRPr="00CE5DB1" w14:paraId="67B94E62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44B06462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9F00DF">
              <w:t xml:space="preserve">Corsi di perfezionamento di durata annuale relativi alla </w:t>
            </w:r>
            <w:r w:rsidRPr="009F00DF">
              <w:rPr>
                <w:sz w:val="10"/>
              </w:rPr>
              <w:t xml:space="preserve"> </w:t>
            </w:r>
            <w:r w:rsidRPr="009F00DF">
              <w:rPr>
                <w:sz w:val="10"/>
              </w:rPr>
              <w:tab/>
            </w:r>
            <w:r w:rsidRPr="009F00DF">
              <w:t xml:space="preserve">psicologia dello sviluppo (es. psicopatologie dello sviluppo, </w:t>
            </w:r>
            <w:r>
              <w:rPr>
                <w:sz w:val="10"/>
              </w:rPr>
              <w:t xml:space="preserve"> </w:t>
            </w:r>
            <w:r w:rsidRPr="009F00DF">
              <w:t>psicologia scolastica, gestione e intervento con i BES, ecc.)</w:t>
            </w:r>
          </w:p>
        </w:tc>
        <w:tc>
          <w:tcPr>
            <w:tcW w:w="1391" w:type="dxa"/>
            <w:vAlign w:val="center"/>
          </w:tcPr>
          <w:p w14:paraId="3E07E60F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458" w:type="dxa"/>
            <w:vAlign w:val="center"/>
          </w:tcPr>
          <w:p w14:paraId="50119AD9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t>1 punto per ogni</w:t>
            </w:r>
            <w:r w:rsidRPr="009F00DF">
              <w:t xml:space="preserve"> titolo</w:t>
            </w:r>
          </w:p>
        </w:tc>
        <w:tc>
          <w:tcPr>
            <w:tcW w:w="1329" w:type="dxa"/>
          </w:tcPr>
          <w:p w14:paraId="4E6E6906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7CBFDE1F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35BCAEEB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4B010102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9F00DF">
              <w:t xml:space="preserve">Master Universitari di Primo Livello relativi alle problematiche </w:t>
            </w:r>
            <w:r w:rsidRPr="009F00DF">
              <w:rPr>
                <w:sz w:val="10"/>
              </w:rPr>
              <w:t xml:space="preserve"> </w:t>
            </w:r>
            <w:r w:rsidRPr="009F00DF">
              <w:t xml:space="preserve">dello sviluppo psicologico (es. psicopatologie dello sviluppo, </w:t>
            </w:r>
            <w:r w:rsidRPr="009F00DF">
              <w:rPr>
                <w:sz w:val="10"/>
              </w:rPr>
              <w:t xml:space="preserve"> </w:t>
            </w:r>
            <w:r w:rsidRPr="009F00DF">
              <w:t>psicologia scolastica</w:t>
            </w:r>
            <w:r>
              <w:t xml:space="preserve">, </w:t>
            </w:r>
            <w:proofErr w:type="spellStart"/>
            <w:r>
              <w:t>mentoring</w:t>
            </w:r>
            <w:proofErr w:type="spellEnd"/>
            <w:r>
              <w:t>/</w:t>
            </w:r>
            <w:proofErr w:type="spellStart"/>
            <w:r>
              <w:t>coaching</w:t>
            </w:r>
            <w:proofErr w:type="spellEnd"/>
            <w:r w:rsidRPr="009F00DF">
              <w:t>)</w:t>
            </w:r>
          </w:p>
        </w:tc>
        <w:tc>
          <w:tcPr>
            <w:tcW w:w="1391" w:type="dxa"/>
            <w:vAlign w:val="center"/>
          </w:tcPr>
          <w:p w14:paraId="009089CA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458" w:type="dxa"/>
            <w:vAlign w:val="center"/>
          </w:tcPr>
          <w:p w14:paraId="4402B89D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t>2 punti per ogni</w:t>
            </w:r>
            <w:r w:rsidRPr="009F00DF">
              <w:t xml:space="preserve"> titolo</w:t>
            </w:r>
          </w:p>
        </w:tc>
        <w:tc>
          <w:tcPr>
            <w:tcW w:w="1329" w:type="dxa"/>
          </w:tcPr>
          <w:p w14:paraId="37713BA6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0E0A21BB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1BE8190E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228F38C0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Master Universitari di Secondo livello  nell’ambito della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psicopatologia dell’apprendimento scolastico e delle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problematiche inerenti la psicologia dello sviluppo (es. psicopatologie dello sviluppo, psicologia scolastica,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mentoring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>/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coaching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 xml:space="preserve">) </w:t>
            </w:r>
          </w:p>
        </w:tc>
        <w:tc>
          <w:tcPr>
            <w:tcW w:w="1391" w:type="dxa"/>
            <w:vAlign w:val="center"/>
          </w:tcPr>
          <w:p w14:paraId="6B80ED3F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8</w:t>
            </w:r>
          </w:p>
        </w:tc>
        <w:tc>
          <w:tcPr>
            <w:tcW w:w="1458" w:type="dxa"/>
            <w:vAlign w:val="center"/>
          </w:tcPr>
          <w:p w14:paraId="4C1A7F60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4 punti per ogni  titolo</w:t>
            </w:r>
          </w:p>
        </w:tc>
        <w:tc>
          <w:tcPr>
            <w:tcW w:w="1329" w:type="dxa"/>
          </w:tcPr>
          <w:p w14:paraId="2F955886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0F71CD92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308A11CB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3215FEB6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Congressi di almeno 30 ore inerenti l’ambito della psicologia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dell’apprendimento scolastico e delle problematiche dello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sviluppo psicologico (es. psicopatologie dello sviluppo,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psicologia scolastica, difficoltà comportamentali, difficoltà socio-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relazionali, disabilità) con conseguimento dei relativi crediti ECM </w:t>
            </w:r>
          </w:p>
        </w:tc>
        <w:tc>
          <w:tcPr>
            <w:tcW w:w="1391" w:type="dxa"/>
            <w:vAlign w:val="center"/>
          </w:tcPr>
          <w:p w14:paraId="10D950AE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458" w:type="dxa"/>
            <w:vAlign w:val="center"/>
          </w:tcPr>
          <w:p w14:paraId="7BF8DE67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1 punto per ogni esperienza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documentata,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max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 xml:space="preserve"> 5 punti </w:t>
            </w:r>
          </w:p>
        </w:tc>
        <w:tc>
          <w:tcPr>
            <w:tcW w:w="1329" w:type="dxa"/>
          </w:tcPr>
          <w:p w14:paraId="1579024B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5E59A7DF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1C269A82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3BD97548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Corsi di formazione di almeno 30 ore presso enti pubblici o privati inerenti l’ambito degli apprendimenti scolastici e delle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problematiche dello sviluppo psicologico (es. psicopatologie </w:t>
            </w:r>
            <w:r w:rsidRPr="00CE5DB1">
              <w:rPr>
                <w:rFonts w:ascii="Calibri" w:eastAsia="Calibri" w:hAnsi="Calibri" w:cs="Calibri"/>
                <w:color w:val="000000"/>
                <w:sz w:val="16"/>
                <w:vertAlign w:val="superscript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  <w:sz w:val="16"/>
                <w:vertAlign w:val="subscript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dello sviluppo, psicologia scolastica, difficoltà comportamentali, difficoltà socio-relazionali,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mentoring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 xml:space="preserve"> e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coaching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>, disabilità) con conseguimento dei relativi crediti ECM</w:t>
            </w:r>
          </w:p>
        </w:tc>
        <w:tc>
          <w:tcPr>
            <w:tcW w:w="1391" w:type="dxa"/>
            <w:vAlign w:val="center"/>
          </w:tcPr>
          <w:p w14:paraId="20753183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1458" w:type="dxa"/>
            <w:vAlign w:val="center"/>
          </w:tcPr>
          <w:p w14:paraId="4AF926B6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2 punti per ogni esperienza </w:t>
            </w:r>
            <w:r w:rsidRPr="00CE5DB1">
              <w:rPr>
                <w:rFonts w:ascii="Calibri" w:eastAsia="Calibri" w:hAnsi="Calibri" w:cs="Calibri"/>
                <w:color w:val="000000"/>
                <w:sz w:val="16"/>
                <w:vertAlign w:val="superscript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  <w:sz w:val="16"/>
                <w:vertAlign w:val="subscript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documentata </w:t>
            </w:r>
          </w:p>
        </w:tc>
        <w:tc>
          <w:tcPr>
            <w:tcW w:w="1329" w:type="dxa"/>
          </w:tcPr>
          <w:p w14:paraId="534EEFD4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16537E72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31BA5432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10021E75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Titolo di Specializzazione in Psicoterapia /  Dottorato di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Ricerca in Psicologia (con percorso di studi orientato alla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psicologia dello sviluppo, alla psicologia scolastica, alla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neuropsicologia dell’età evolutiva) </w:t>
            </w:r>
          </w:p>
        </w:tc>
        <w:tc>
          <w:tcPr>
            <w:tcW w:w="1391" w:type="dxa"/>
            <w:vAlign w:val="center"/>
          </w:tcPr>
          <w:p w14:paraId="3C572EF1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12</w:t>
            </w:r>
          </w:p>
        </w:tc>
        <w:tc>
          <w:tcPr>
            <w:tcW w:w="1458" w:type="dxa"/>
            <w:vAlign w:val="center"/>
          </w:tcPr>
          <w:p w14:paraId="77B0B57B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6 punti per ogni titolo </w:t>
            </w:r>
          </w:p>
        </w:tc>
        <w:tc>
          <w:tcPr>
            <w:tcW w:w="1329" w:type="dxa"/>
          </w:tcPr>
          <w:p w14:paraId="512F1908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16E030BC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7F7BFBB1" w14:textId="77777777" w:rsidTr="00EA2AC5">
        <w:trPr>
          <w:trHeight w:val="20"/>
          <w:jc w:val="center"/>
        </w:trPr>
        <w:tc>
          <w:tcPr>
            <w:tcW w:w="4606" w:type="dxa"/>
            <w:vAlign w:val="center"/>
          </w:tcPr>
          <w:p w14:paraId="543CC8F8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Pubblicazioni scientifiche (digitali o cartacee)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reviewed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 xml:space="preserve"> inerenti  l’ambito degli apprendimenti scolastici e delle difficoltà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evolutive) </w:t>
            </w:r>
          </w:p>
        </w:tc>
        <w:tc>
          <w:tcPr>
            <w:tcW w:w="1391" w:type="dxa"/>
            <w:vAlign w:val="center"/>
          </w:tcPr>
          <w:p w14:paraId="3AF6C4E2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1458" w:type="dxa"/>
            <w:vAlign w:val="center"/>
          </w:tcPr>
          <w:p w14:paraId="27EBF66F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1 punto per ogni pubblicazione</w:t>
            </w:r>
          </w:p>
        </w:tc>
        <w:tc>
          <w:tcPr>
            <w:tcW w:w="1329" w:type="dxa"/>
          </w:tcPr>
          <w:p w14:paraId="2259BC1E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6792A2CA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24574B48" w14:textId="77777777" w:rsidTr="00EA2AC5">
        <w:tblPrEx>
          <w:jc w:val="left"/>
        </w:tblPrEx>
        <w:tc>
          <w:tcPr>
            <w:tcW w:w="4606" w:type="dxa"/>
            <w:shd w:val="clear" w:color="auto" w:fill="95B3D7" w:themeFill="accent1" w:themeFillTint="99"/>
          </w:tcPr>
          <w:p w14:paraId="5273AD1C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CE5DB1">
              <w:rPr>
                <w:rFonts w:ascii="Calibri" w:eastAsia="Calibri" w:hAnsi="Calibri" w:cs="Calibri"/>
                <w:b/>
                <w:bCs/>
                <w:color w:val="000000"/>
              </w:rPr>
              <w:t>TITOLI PROFESSIONALI</w:t>
            </w:r>
          </w:p>
        </w:tc>
        <w:tc>
          <w:tcPr>
            <w:tcW w:w="1391" w:type="dxa"/>
            <w:shd w:val="clear" w:color="auto" w:fill="95B3D7" w:themeFill="accent1" w:themeFillTint="99"/>
          </w:tcPr>
          <w:p w14:paraId="3AC4F618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CE5DB1">
              <w:rPr>
                <w:rFonts w:ascii="Calibri" w:eastAsia="Calibri" w:hAnsi="Calibri" w:cs="Calibri"/>
                <w:b/>
                <w:bCs/>
                <w:color w:val="000000"/>
              </w:rPr>
              <w:t>PUNTEGGIO MASSIMO</w:t>
            </w:r>
          </w:p>
        </w:tc>
        <w:tc>
          <w:tcPr>
            <w:tcW w:w="1458" w:type="dxa"/>
            <w:shd w:val="clear" w:color="auto" w:fill="95B3D7" w:themeFill="accent1" w:themeFillTint="99"/>
          </w:tcPr>
          <w:p w14:paraId="3121D847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  <w:r w:rsidRPr="00CE5DB1">
              <w:rPr>
                <w:rFonts w:ascii="Calibri" w:eastAsia="Calibri" w:hAnsi="Calibri" w:cs="Calibri"/>
                <w:b/>
                <w:bCs/>
                <w:color w:val="000000"/>
              </w:rPr>
              <w:t>CRITERI DI ATTRIBUZIONE DEL PUNTEGGIO</w:t>
            </w:r>
          </w:p>
        </w:tc>
        <w:tc>
          <w:tcPr>
            <w:tcW w:w="1329" w:type="dxa"/>
            <w:shd w:val="clear" w:color="auto" w:fill="95B3D7" w:themeFill="accent1" w:themeFillTint="99"/>
          </w:tcPr>
          <w:p w14:paraId="7A72E24C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  <w:tc>
          <w:tcPr>
            <w:tcW w:w="1329" w:type="dxa"/>
            <w:shd w:val="clear" w:color="auto" w:fill="95B3D7" w:themeFill="accent1" w:themeFillTint="99"/>
          </w:tcPr>
          <w:p w14:paraId="24607AE4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b/>
                <w:bCs/>
                <w:color w:val="000000"/>
              </w:rPr>
            </w:pPr>
          </w:p>
        </w:tc>
      </w:tr>
      <w:tr w:rsidR="00F854F1" w:rsidRPr="00CE5DB1" w14:paraId="5965FC91" w14:textId="77777777" w:rsidTr="00EA2AC5">
        <w:tblPrEx>
          <w:jc w:val="left"/>
        </w:tblPrEx>
        <w:tc>
          <w:tcPr>
            <w:tcW w:w="4606" w:type="dxa"/>
          </w:tcPr>
          <w:p w14:paraId="43EFC373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Contratti per attività di Sportello d’ascolto / Attività di consulenza sulla Dispersione scolastica  ( per anno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ab/>
            </w:r>
            <w:r w:rsidRPr="00CE5DB1">
              <w:rPr>
                <w:rFonts w:ascii="Calibri" w:eastAsia="Calibri" w:hAnsi="Calibri" w:cs="Calibri"/>
                <w:color w:val="000000"/>
              </w:rPr>
              <w:t>scolastico), indipendentemente dal numero di scuole in cui si opera</w:t>
            </w:r>
          </w:p>
        </w:tc>
        <w:tc>
          <w:tcPr>
            <w:tcW w:w="1391" w:type="dxa"/>
          </w:tcPr>
          <w:p w14:paraId="6029F8C1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15</w:t>
            </w:r>
          </w:p>
        </w:tc>
        <w:tc>
          <w:tcPr>
            <w:tcW w:w="1458" w:type="dxa"/>
          </w:tcPr>
          <w:p w14:paraId="4538E61F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Da 1 a 2 anni: 5 punti</w:t>
            </w:r>
          </w:p>
          <w:p w14:paraId="32E0FD38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Da 3 a 5 anni: 10 punti</w:t>
            </w:r>
          </w:p>
          <w:p w14:paraId="7C5F0B88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Oltre 5 anni: 15 punti</w:t>
            </w:r>
          </w:p>
        </w:tc>
        <w:tc>
          <w:tcPr>
            <w:tcW w:w="1329" w:type="dxa"/>
          </w:tcPr>
          <w:p w14:paraId="654A5777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700A6232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0C5B5020" w14:textId="77777777" w:rsidTr="00EA2AC5">
        <w:tblPrEx>
          <w:jc w:val="left"/>
        </w:tblPrEx>
        <w:tc>
          <w:tcPr>
            <w:tcW w:w="4606" w:type="dxa"/>
          </w:tcPr>
          <w:p w14:paraId="38972FCD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Attività documentata e retribuita di Assistente all’autonomia e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>alla comunicazione, Lettore  per ogni anno scolastico</w:t>
            </w:r>
          </w:p>
        </w:tc>
        <w:tc>
          <w:tcPr>
            <w:tcW w:w="1391" w:type="dxa"/>
          </w:tcPr>
          <w:p w14:paraId="1B119F3F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458" w:type="dxa"/>
          </w:tcPr>
          <w:p w14:paraId="0E16EA37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1 punto per ogni anno di attività,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max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 xml:space="preserve"> 2 punti</w:t>
            </w:r>
          </w:p>
        </w:tc>
        <w:tc>
          <w:tcPr>
            <w:tcW w:w="1329" w:type="dxa"/>
          </w:tcPr>
          <w:p w14:paraId="2023E78B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1C7695BE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270BDF27" w14:textId="77777777" w:rsidTr="00EA2AC5">
        <w:tblPrEx>
          <w:jc w:val="left"/>
        </w:tblPrEx>
        <w:tc>
          <w:tcPr>
            <w:tcW w:w="4606" w:type="dxa"/>
          </w:tcPr>
          <w:p w14:paraId="261D94A6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lastRenderedPageBreak/>
              <w:t>Atti</w:t>
            </w:r>
            <w:bookmarkStart w:id="0" w:name="_GoBack"/>
            <w:bookmarkEnd w:id="0"/>
            <w:r w:rsidRPr="00CE5DB1">
              <w:rPr>
                <w:rFonts w:ascii="Calibri" w:eastAsia="Calibri" w:hAnsi="Calibri" w:cs="Calibri"/>
                <w:color w:val="000000"/>
              </w:rPr>
              <w:t xml:space="preserve">vità di consulenza e collaborazione con le Istituzioni </w:t>
            </w:r>
            <w:r w:rsidRPr="00CE5DB1">
              <w:rPr>
                <w:rFonts w:ascii="Calibri" w:eastAsia="Calibri" w:hAnsi="Calibri" w:cs="Calibri"/>
                <w:color w:val="000000"/>
                <w:sz w:val="21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scolastiche a supporto dei processi di inclusione con particolare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 </w:t>
            </w:r>
            <w:r w:rsidRPr="00CE5DB1">
              <w:rPr>
                <w:rFonts w:ascii="Calibri" w:eastAsia="Calibri" w:hAnsi="Calibri" w:cs="Calibri"/>
                <w:color w:val="000000"/>
              </w:rPr>
              <w:t xml:space="preserve">riguardo alla redazione dei PEI per gli alunni con disabilità e dei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>PDP per gli alunni con DSA, per ogni anno scolastico indipendentemente dal numero di scuole in cui si opera</w:t>
            </w:r>
            <w:r w:rsidRPr="00CE5DB1">
              <w:rPr>
                <w:rFonts w:ascii="Calibri" w:eastAsia="Calibri" w:hAnsi="Calibri" w:cs="Calibri"/>
                <w:color w:val="000000"/>
                <w:sz w:val="12"/>
              </w:rPr>
              <w:t xml:space="preserve">  </w:t>
            </w:r>
          </w:p>
        </w:tc>
        <w:tc>
          <w:tcPr>
            <w:tcW w:w="1391" w:type="dxa"/>
          </w:tcPr>
          <w:p w14:paraId="57DC608C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1458" w:type="dxa"/>
          </w:tcPr>
          <w:p w14:paraId="3C70B633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1 punto per ogni anno di attività,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max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 xml:space="preserve"> 3 punti</w:t>
            </w:r>
          </w:p>
        </w:tc>
        <w:tc>
          <w:tcPr>
            <w:tcW w:w="1329" w:type="dxa"/>
          </w:tcPr>
          <w:p w14:paraId="4B0A861D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6DC7DA3A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12004A09" w14:textId="77777777" w:rsidTr="00EA2AC5">
        <w:tblPrEx>
          <w:jc w:val="left"/>
        </w:tblPrEx>
        <w:tc>
          <w:tcPr>
            <w:tcW w:w="4606" w:type="dxa"/>
          </w:tcPr>
          <w:p w14:paraId="0D7CAD38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>Attività di formatore/conduttore di laboratori o corsi di  formazione di almeno 6 ore con accreditamento del Ministero dell’Istruzione e del Merito, per conto di associazioni o di enti</w:t>
            </w:r>
          </w:p>
        </w:tc>
        <w:tc>
          <w:tcPr>
            <w:tcW w:w="1391" w:type="dxa"/>
          </w:tcPr>
          <w:p w14:paraId="030DECDA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1458" w:type="dxa"/>
          </w:tcPr>
          <w:p w14:paraId="484420D1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F00DF">
              <w:t xml:space="preserve">2 punti per ogni corso, </w:t>
            </w:r>
            <w:proofErr w:type="spellStart"/>
            <w:r w:rsidRPr="009F00DF">
              <w:t>max</w:t>
            </w:r>
            <w:proofErr w:type="spellEnd"/>
            <w:r w:rsidRPr="009F00DF">
              <w:t xml:space="preserve"> 10 punti</w:t>
            </w:r>
          </w:p>
        </w:tc>
        <w:tc>
          <w:tcPr>
            <w:tcW w:w="1329" w:type="dxa"/>
          </w:tcPr>
          <w:p w14:paraId="78ABBF8D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6FE07BF5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185D1C41" w14:textId="77777777" w:rsidTr="00EA2AC5">
        <w:tblPrEx>
          <w:jc w:val="left"/>
        </w:tblPrEx>
        <w:tc>
          <w:tcPr>
            <w:tcW w:w="4606" w:type="dxa"/>
          </w:tcPr>
          <w:p w14:paraId="302501A1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Attività di formatore/conduttore di laboratori o corsi di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>formazione di almeno 6 ore, per conto di singole Istituzioni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>scolastiche o di reti di scuole</w:t>
            </w:r>
          </w:p>
        </w:tc>
        <w:tc>
          <w:tcPr>
            <w:tcW w:w="1391" w:type="dxa"/>
          </w:tcPr>
          <w:p w14:paraId="16BC4679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1458" w:type="dxa"/>
          </w:tcPr>
          <w:p w14:paraId="4FE84049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F00DF">
              <w:t xml:space="preserve">1 punti per ogni corso, </w:t>
            </w:r>
            <w:proofErr w:type="spellStart"/>
            <w:r w:rsidRPr="009F00DF">
              <w:t>max</w:t>
            </w:r>
            <w:proofErr w:type="spellEnd"/>
            <w:r w:rsidRPr="009F00DF">
              <w:t xml:space="preserve"> 5 punti</w:t>
            </w:r>
          </w:p>
        </w:tc>
        <w:tc>
          <w:tcPr>
            <w:tcW w:w="1329" w:type="dxa"/>
          </w:tcPr>
          <w:p w14:paraId="1BF7106E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703E129E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795323B8" w14:textId="77777777" w:rsidTr="00EA2AC5">
        <w:tblPrEx>
          <w:jc w:val="left"/>
        </w:tblPrEx>
        <w:tc>
          <w:tcPr>
            <w:tcW w:w="4606" w:type="dxa"/>
          </w:tcPr>
          <w:p w14:paraId="4711AFF9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Contratti per attività di screening volti all’intercettazione precoce delle difficoltà di apprendimento e delle difficoltà di </w:t>
            </w:r>
            <w:r w:rsidRPr="00CE5DB1">
              <w:rPr>
                <w:rFonts w:ascii="Calibri" w:eastAsia="Calibri" w:hAnsi="Calibri" w:cs="Calibri"/>
                <w:color w:val="000000"/>
                <w:sz w:val="10"/>
              </w:rPr>
              <w:t xml:space="preserve"> </w:t>
            </w:r>
            <w:r w:rsidRPr="00CE5DB1">
              <w:rPr>
                <w:rFonts w:ascii="Calibri" w:eastAsia="Calibri" w:hAnsi="Calibri" w:cs="Calibri"/>
                <w:color w:val="000000"/>
              </w:rPr>
              <w:t>relazione/comportamento</w:t>
            </w:r>
          </w:p>
        </w:tc>
        <w:tc>
          <w:tcPr>
            <w:tcW w:w="1391" w:type="dxa"/>
          </w:tcPr>
          <w:p w14:paraId="0C98AC71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</w:t>
            </w:r>
          </w:p>
        </w:tc>
        <w:tc>
          <w:tcPr>
            <w:tcW w:w="1458" w:type="dxa"/>
          </w:tcPr>
          <w:p w14:paraId="581C1B61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F00DF">
              <w:t xml:space="preserve">1 punto per ogni esperienza professionale, </w:t>
            </w:r>
            <w:proofErr w:type="spellStart"/>
            <w:r w:rsidRPr="009F00DF">
              <w:t>max</w:t>
            </w:r>
            <w:proofErr w:type="spellEnd"/>
            <w:r w:rsidRPr="009F00DF">
              <w:t xml:space="preserve"> 10 punti</w:t>
            </w:r>
          </w:p>
        </w:tc>
        <w:tc>
          <w:tcPr>
            <w:tcW w:w="1329" w:type="dxa"/>
          </w:tcPr>
          <w:p w14:paraId="49533825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189DD077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4E97AFFF" w14:textId="77777777" w:rsidTr="00EA2AC5">
        <w:tblPrEx>
          <w:jc w:val="left"/>
        </w:tblPrEx>
        <w:tc>
          <w:tcPr>
            <w:tcW w:w="4606" w:type="dxa"/>
          </w:tcPr>
          <w:p w14:paraId="058E366B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 w:rsidRPr="00CE5DB1">
              <w:rPr>
                <w:rFonts w:ascii="Calibri" w:eastAsia="Calibri" w:hAnsi="Calibri" w:cs="Calibri"/>
                <w:color w:val="000000"/>
              </w:rPr>
              <w:t xml:space="preserve">Contratti per attività di 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mentoring</w:t>
            </w:r>
            <w:proofErr w:type="spellEnd"/>
            <w:r w:rsidRPr="00CE5DB1">
              <w:rPr>
                <w:rFonts w:ascii="Calibri" w:eastAsia="Calibri" w:hAnsi="Calibri" w:cs="Calibri"/>
                <w:color w:val="000000"/>
              </w:rPr>
              <w:t>/</w:t>
            </w:r>
            <w:proofErr w:type="spellStart"/>
            <w:r w:rsidRPr="00CE5DB1">
              <w:rPr>
                <w:rFonts w:ascii="Calibri" w:eastAsia="Calibri" w:hAnsi="Calibri" w:cs="Calibri"/>
                <w:color w:val="000000"/>
              </w:rPr>
              <w:t>coaching</w:t>
            </w:r>
            <w:proofErr w:type="spellEnd"/>
          </w:p>
        </w:tc>
        <w:tc>
          <w:tcPr>
            <w:tcW w:w="1391" w:type="dxa"/>
          </w:tcPr>
          <w:p w14:paraId="3BCA61FD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1458" w:type="dxa"/>
          </w:tcPr>
          <w:p w14:paraId="5E1E0CD0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  <w:r w:rsidRPr="009F00DF">
              <w:t xml:space="preserve">1 punto per ogni esperienza professionale, </w:t>
            </w:r>
            <w:proofErr w:type="spellStart"/>
            <w:r w:rsidRPr="009F00DF">
              <w:t>max</w:t>
            </w:r>
            <w:proofErr w:type="spellEnd"/>
            <w:r w:rsidRPr="009F00DF">
              <w:t xml:space="preserve"> </w:t>
            </w:r>
            <w:r>
              <w:t>2</w:t>
            </w:r>
            <w:r w:rsidRPr="009F00DF">
              <w:t xml:space="preserve"> punti</w:t>
            </w:r>
          </w:p>
        </w:tc>
        <w:tc>
          <w:tcPr>
            <w:tcW w:w="1329" w:type="dxa"/>
          </w:tcPr>
          <w:p w14:paraId="41DE629A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0B797C06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F854F1" w:rsidRPr="00CE5DB1" w14:paraId="58B24AF7" w14:textId="77777777" w:rsidTr="00EA2AC5">
        <w:tblPrEx>
          <w:jc w:val="left"/>
        </w:tblPrEx>
        <w:tc>
          <w:tcPr>
            <w:tcW w:w="4606" w:type="dxa"/>
          </w:tcPr>
          <w:p w14:paraId="2C479DDC" w14:textId="77777777" w:rsidR="00F854F1" w:rsidRPr="00CE5DB1" w:rsidRDefault="00F854F1" w:rsidP="00EA2AC5">
            <w:pPr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TOTALE</w:t>
            </w:r>
          </w:p>
        </w:tc>
        <w:tc>
          <w:tcPr>
            <w:tcW w:w="1391" w:type="dxa"/>
          </w:tcPr>
          <w:p w14:paraId="527FBAB1" w14:textId="77777777" w:rsidR="00F854F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58" w:type="dxa"/>
          </w:tcPr>
          <w:p w14:paraId="0929F3DE" w14:textId="77777777" w:rsidR="00F854F1" w:rsidRPr="009F00DF" w:rsidRDefault="00F854F1" w:rsidP="00EA2AC5">
            <w:pPr>
              <w:jc w:val="center"/>
            </w:pPr>
          </w:p>
        </w:tc>
        <w:tc>
          <w:tcPr>
            <w:tcW w:w="1329" w:type="dxa"/>
          </w:tcPr>
          <w:p w14:paraId="297D3DC7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329" w:type="dxa"/>
          </w:tcPr>
          <w:p w14:paraId="44B7C2A0" w14:textId="77777777" w:rsidR="00F854F1" w:rsidRPr="00CE5DB1" w:rsidRDefault="00F854F1" w:rsidP="00EA2AC5">
            <w:pPr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</w:tbl>
    <w:p w14:paraId="4AF2D393" w14:textId="77777777" w:rsidR="00F854F1" w:rsidRDefault="00F854F1" w:rsidP="00F854F1"/>
    <w:p w14:paraId="60AB932E" w14:textId="77777777" w:rsidR="00F854F1" w:rsidRDefault="00F854F1" w:rsidP="00F854F1"/>
    <w:p w14:paraId="36ED2EB5" w14:textId="44E075BE" w:rsidR="00621361" w:rsidRDefault="00621361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sectPr w:rsidR="00621361" w:rsidSect="002A17C6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134" w:right="1080" w:bottom="1440" w:left="1080" w:header="284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115CDA" w14:textId="77777777" w:rsidR="00C078C1" w:rsidRDefault="00C078C1" w:rsidP="00AA49DF">
      <w:r>
        <w:separator/>
      </w:r>
    </w:p>
  </w:endnote>
  <w:endnote w:type="continuationSeparator" w:id="0">
    <w:p w14:paraId="58FF76A6" w14:textId="77777777" w:rsidR="00C078C1" w:rsidRDefault="00C078C1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C078C1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069BA178" w:rsidR="00973F8E" w:rsidRDefault="00C078C1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01CFE3" w14:textId="77777777" w:rsidR="00C078C1" w:rsidRDefault="00C078C1" w:rsidP="00AA49DF">
      <w:r>
        <w:separator/>
      </w:r>
    </w:p>
  </w:footnote>
  <w:footnote w:type="continuationSeparator" w:id="0">
    <w:p w14:paraId="2E06F25F" w14:textId="77777777" w:rsidR="00C078C1" w:rsidRDefault="00C078C1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7479496A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0375C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4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392CD" w14:textId="2FF14A71" w:rsidR="0023519E" w:rsidRPr="00461166" w:rsidRDefault="0023519E" w:rsidP="000D039C">
    <w:pPr>
      <w:pStyle w:val="Testonormale"/>
      <w:tabs>
        <w:tab w:val="center" w:pos="1418"/>
        <w:tab w:val="center" w:pos="4678"/>
        <w:tab w:val="center" w:pos="8222"/>
      </w:tabs>
      <w:rPr>
        <w:b/>
        <w:bCs/>
        <w:color w:val="000000"/>
        <w:sz w:val="15"/>
        <w:szCs w:val="15"/>
        <w:u w:val="single"/>
      </w:rPr>
    </w:pPr>
    <w:r>
      <w:rPr>
        <w:b/>
        <w:bCs/>
        <w:sz w:val="19"/>
        <w:szCs w:val="19"/>
      </w:rPr>
      <w:tab/>
    </w:r>
  </w:p>
  <w:p w14:paraId="6E93B170" w14:textId="1B8E1C90" w:rsidR="0023519E" w:rsidRPr="00461166" w:rsidRDefault="002F6E72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  <w:r>
      <w:rPr>
        <w:rFonts w:ascii="Comic Sans MS" w:hAnsi="Comic Sans MS" w:cs="Comic Sans MS"/>
        <w:noProof/>
        <w:color w:val="000000"/>
        <w:sz w:val="24"/>
        <w:szCs w:val="24"/>
      </w:rPr>
      <w:drawing>
        <wp:anchor distT="0" distB="0" distL="114300" distR="114300" simplePos="0" relativeHeight="251669504" behindDoc="0" locked="0" layoutInCell="1" allowOverlap="1" wp14:anchorId="3BEC07EC" wp14:editId="0A42CE20">
          <wp:simplePos x="0" y="0"/>
          <wp:positionH relativeFrom="margin">
            <wp:posOffset>-3289935</wp:posOffset>
          </wp:positionH>
          <wp:positionV relativeFrom="paragraph">
            <wp:posOffset>3557270</wp:posOffset>
          </wp:positionV>
          <wp:extent cx="6416040" cy="268605"/>
          <wp:effectExtent l="6667" t="0" r="0" b="0"/>
          <wp:wrapSquare wrapText="bothSides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641604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7A07B1"/>
    <w:multiLevelType w:val="hybridMultilevel"/>
    <w:tmpl w:val="86C6F32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D72953"/>
    <w:multiLevelType w:val="hybridMultilevel"/>
    <w:tmpl w:val="B3CE690E"/>
    <w:lvl w:ilvl="0" w:tplc="99641206">
      <w:start w:val="2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020AF0"/>
    <w:multiLevelType w:val="hybridMultilevel"/>
    <w:tmpl w:val="54A233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9"/>
  </w:num>
  <w:num w:numId="5">
    <w:abstractNumId w:val="11"/>
  </w:num>
  <w:num w:numId="6">
    <w:abstractNumId w:val="10"/>
  </w:num>
  <w:num w:numId="7">
    <w:abstractNumId w:val="0"/>
  </w:num>
  <w:num w:numId="8">
    <w:abstractNumId w:val="2"/>
  </w:num>
  <w:num w:numId="9">
    <w:abstractNumId w:val="6"/>
  </w:num>
  <w:num w:numId="10">
    <w:abstractNumId w:val="12"/>
  </w:num>
  <w:num w:numId="11">
    <w:abstractNumId w:val="13"/>
  </w:num>
  <w:num w:numId="12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31B74"/>
    <w:rsid w:val="000375C7"/>
    <w:rsid w:val="000528E3"/>
    <w:rsid w:val="00053521"/>
    <w:rsid w:val="00056103"/>
    <w:rsid w:val="0006478E"/>
    <w:rsid w:val="00071A37"/>
    <w:rsid w:val="00074792"/>
    <w:rsid w:val="000761F0"/>
    <w:rsid w:val="00080D4F"/>
    <w:rsid w:val="00086E79"/>
    <w:rsid w:val="00094F6D"/>
    <w:rsid w:val="000A1BE6"/>
    <w:rsid w:val="000A24B7"/>
    <w:rsid w:val="000A3C19"/>
    <w:rsid w:val="000A761F"/>
    <w:rsid w:val="000B27A6"/>
    <w:rsid w:val="000C22FA"/>
    <w:rsid w:val="000C2A55"/>
    <w:rsid w:val="000C64C5"/>
    <w:rsid w:val="000D039C"/>
    <w:rsid w:val="000D06CB"/>
    <w:rsid w:val="000E303D"/>
    <w:rsid w:val="00111246"/>
    <w:rsid w:val="00114044"/>
    <w:rsid w:val="00114E16"/>
    <w:rsid w:val="00134839"/>
    <w:rsid w:val="00135546"/>
    <w:rsid w:val="00143164"/>
    <w:rsid w:val="00150566"/>
    <w:rsid w:val="00156C6F"/>
    <w:rsid w:val="001669BF"/>
    <w:rsid w:val="00166A96"/>
    <w:rsid w:val="00170862"/>
    <w:rsid w:val="00192E79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063D1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FE2"/>
    <w:rsid w:val="0028753C"/>
    <w:rsid w:val="00287874"/>
    <w:rsid w:val="002A17C6"/>
    <w:rsid w:val="002A79BD"/>
    <w:rsid w:val="002B5B4F"/>
    <w:rsid w:val="002D0B2C"/>
    <w:rsid w:val="002F6E72"/>
    <w:rsid w:val="00321124"/>
    <w:rsid w:val="00326AD5"/>
    <w:rsid w:val="00337D49"/>
    <w:rsid w:val="003410B1"/>
    <w:rsid w:val="0034249D"/>
    <w:rsid w:val="00344FA6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D0C84"/>
    <w:rsid w:val="003E677C"/>
    <w:rsid w:val="003F3D94"/>
    <w:rsid w:val="00430175"/>
    <w:rsid w:val="004447C9"/>
    <w:rsid w:val="00452AA4"/>
    <w:rsid w:val="00461166"/>
    <w:rsid w:val="00461C3C"/>
    <w:rsid w:val="00467850"/>
    <w:rsid w:val="00484ABC"/>
    <w:rsid w:val="00492A5F"/>
    <w:rsid w:val="004A66D3"/>
    <w:rsid w:val="004B4CB2"/>
    <w:rsid w:val="004D112D"/>
    <w:rsid w:val="004D77E3"/>
    <w:rsid w:val="004E2005"/>
    <w:rsid w:val="004E293D"/>
    <w:rsid w:val="004E35E5"/>
    <w:rsid w:val="004E5209"/>
    <w:rsid w:val="004E58E6"/>
    <w:rsid w:val="004F24B5"/>
    <w:rsid w:val="004F2983"/>
    <w:rsid w:val="004F7100"/>
    <w:rsid w:val="005165AB"/>
    <w:rsid w:val="005310A8"/>
    <w:rsid w:val="00533347"/>
    <w:rsid w:val="00536E07"/>
    <w:rsid w:val="0054246C"/>
    <w:rsid w:val="005515AA"/>
    <w:rsid w:val="00553DB8"/>
    <w:rsid w:val="00582B50"/>
    <w:rsid w:val="005962DA"/>
    <w:rsid w:val="005B42AA"/>
    <w:rsid w:val="005C50A6"/>
    <w:rsid w:val="005D614C"/>
    <w:rsid w:val="005D7FFA"/>
    <w:rsid w:val="005E095A"/>
    <w:rsid w:val="005E6CE4"/>
    <w:rsid w:val="0060375F"/>
    <w:rsid w:val="006075E4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30890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C44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1696"/>
    <w:rsid w:val="00845A04"/>
    <w:rsid w:val="00847351"/>
    <w:rsid w:val="00860BC1"/>
    <w:rsid w:val="008703F6"/>
    <w:rsid w:val="008872EE"/>
    <w:rsid w:val="008A050E"/>
    <w:rsid w:val="008A113C"/>
    <w:rsid w:val="008A5A3F"/>
    <w:rsid w:val="008A5F5A"/>
    <w:rsid w:val="008B7A12"/>
    <w:rsid w:val="008D46E5"/>
    <w:rsid w:val="008D4D9B"/>
    <w:rsid w:val="008E5142"/>
    <w:rsid w:val="008F1F80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1597"/>
    <w:rsid w:val="00926510"/>
    <w:rsid w:val="00935F8F"/>
    <w:rsid w:val="009367A0"/>
    <w:rsid w:val="00937DBC"/>
    <w:rsid w:val="009400EE"/>
    <w:rsid w:val="00943E68"/>
    <w:rsid w:val="00945D12"/>
    <w:rsid w:val="00947A13"/>
    <w:rsid w:val="0096015E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B4DD8"/>
    <w:rsid w:val="009D07B4"/>
    <w:rsid w:val="009D6671"/>
    <w:rsid w:val="009E019B"/>
    <w:rsid w:val="009E2505"/>
    <w:rsid w:val="009F34B6"/>
    <w:rsid w:val="009F4F0E"/>
    <w:rsid w:val="009F5998"/>
    <w:rsid w:val="009F7D89"/>
    <w:rsid w:val="00A21C51"/>
    <w:rsid w:val="00A2367B"/>
    <w:rsid w:val="00A26864"/>
    <w:rsid w:val="00A448D8"/>
    <w:rsid w:val="00A44D17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AF6B46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18AD"/>
    <w:rsid w:val="00BA3EE5"/>
    <w:rsid w:val="00BA7487"/>
    <w:rsid w:val="00BB7B6E"/>
    <w:rsid w:val="00BC2706"/>
    <w:rsid w:val="00BC5175"/>
    <w:rsid w:val="00BE0BAB"/>
    <w:rsid w:val="00BE3727"/>
    <w:rsid w:val="00BE731A"/>
    <w:rsid w:val="00BF7875"/>
    <w:rsid w:val="00C00F22"/>
    <w:rsid w:val="00C078C1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25F63"/>
    <w:rsid w:val="00D41C54"/>
    <w:rsid w:val="00D52D72"/>
    <w:rsid w:val="00D64F0A"/>
    <w:rsid w:val="00D67B8C"/>
    <w:rsid w:val="00D731A9"/>
    <w:rsid w:val="00D759E1"/>
    <w:rsid w:val="00D7762E"/>
    <w:rsid w:val="00DB1B9B"/>
    <w:rsid w:val="00DB7764"/>
    <w:rsid w:val="00DC4AC7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1C4"/>
    <w:rsid w:val="00E63363"/>
    <w:rsid w:val="00E77665"/>
    <w:rsid w:val="00E81180"/>
    <w:rsid w:val="00E861AA"/>
    <w:rsid w:val="00E879C5"/>
    <w:rsid w:val="00E97FED"/>
    <w:rsid w:val="00EA4414"/>
    <w:rsid w:val="00ED3CCE"/>
    <w:rsid w:val="00EF2301"/>
    <w:rsid w:val="00F0334E"/>
    <w:rsid w:val="00F117ED"/>
    <w:rsid w:val="00F13FF8"/>
    <w:rsid w:val="00F2362E"/>
    <w:rsid w:val="00F6554A"/>
    <w:rsid w:val="00F71BB0"/>
    <w:rsid w:val="00F854F1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1211</Words>
  <Characters>6904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8099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11</cp:revision>
  <cp:lastPrinted>2023-03-30T07:55:00Z</cp:lastPrinted>
  <dcterms:created xsi:type="dcterms:W3CDTF">2023-04-27T11:13:00Z</dcterms:created>
  <dcterms:modified xsi:type="dcterms:W3CDTF">2023-10-23T11:37:00Z</dcterms:modified>
</cp:coreProperties>
</file>